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81FC" w14:textId="3DA4D7F8" w:rsidR="00B83ECB" w:rsidRDefault="00B83ECB" w:rsidP="00B83ECB">
      <w:pPr>
        <w:adjustRightInd w:val="0"/>
        <w:snapToGrid w:val="0"/>
        <w:ind w:right="944"/>
        <w:rPr>
          <w:rFonts w:eastAsiaTheme="minorHAnsi"/>
          <w:spacing w:val="-2"/>
          <w:sz w:val="24"/>
          <w:szCs w:val="24"/>
        </w:rPr>
      </w:pPr>
      <w:r>
        <w:rPr>
          <w:rFonts w:eastAsiaTheme="minorHAnsi" w:hint="eastAsia"/>
          <w:spacing w:val="-2"/>
          <w:sz w:val="24"/>
          <w:szCs w:val="24"/>
        </w:rPr>
        <w:t>様式第11号</w:t>
      </w:r>
    </w:p>
    <w:p w14:paraId="677D5075" w14:textId="77777777" w:rsidR="00B83ECB" w:rsidRDefault="00B83ECB" w:rsidP="00B83ECB">
      <w:pPr>
        <w:adjustRightInd w:val="0"/>
        <w:snapToGrid w:val="0"/>
        <w:ind w:right="944"/>
        <w:rPr>
          <w:rFonts w:eastAsiaTheme="minorHAnsi" w:hint="eastAsia"/>
          <w:spacing w:val="-2"/>
          <w:sz w:val="24"/>
          <w:szCs w:val="24"/>
        </w:rPr>
      </w:pPr>
    </w:p>
    <w:p w14:paraId="4F46ADA5" w14:textId="4D847963" w:rsidR="009B2D7C" w:rsidRPr="00962335" w:rsidRDefault="00AC4B68" w:rsidP="00AC4B68">
      <w:pPr>
        <w:adjustRightInd w:val="0"/>
        <w:snapToGrid w:val="0"/>
        <w:jc w:val="right"/>
        <w:rPr>
          <w:rFonts w:eastAsiaTheme="minorHAnsi"/>
          <w:spacing w:val="-2"/>
          <w:sz w:val="24"/>
          <w:szCs w:val="24"/>
        </w:rPr>
      </w:pPr>
      <w:r>
        <w:rPr>
          <w:rFonts w:eastAsiaTheme="minorHAnsi" w:hint="eastAsia"/>
          <w:spacing w:val="-2"/>
          <w:sz w:val="24"/>
          <w:szCs w:val="24"/>
        </w:rPr>
        <w:t>令和</w:t>
      </w:r>
      <w:r w:rsidR="00B83ECB">
        <w:rPr>
          <w:rFonts w:eastAsiaTheme="minorHAnsi" w:hint="eastAsia"/>
          <w:spacing w:val="-2"/>
          <w:sz w:val="24"/>
          <w:szCs w:val="24"/>
        </w:rPr>
        <w:t xml:space="preserve">　</w:t>
      </w:r>
      <w:r>
        <w:rPr>
          <w:rFonts w:eastAsiaTheme="minorHAnsi" w:hint="eastAsia"/>
          <w:spacing w:val="-2"/>
          <w:sz w:val="24"/>
          <w:szCs w:val="24"/>
        </w:rPr>
        <w:t xml:space="preserve">　年</w:t>
      </w:r>
      <w:r w:rsidR="00B83ECB">
        <w:rPr>
          <w:rFonts w:eastAsiaTheme="minorHAnsi" w:hint="eastAsia"/>
          <w:spacing w:val="-2"/>
          <w:sz w:val="24"/>
          <w:szCs w:val="24"/>
        </w:rPr>
        <w:t xml:space="preserve">　</w:t>
      </w:r>
      <w:r>
        <w:rPr>
          <w:rFonts w:eastAsiaTheme="minorHAnsi" w:hint="eastAsia"/>
          <w:spacing w:val="-2"/>
          <w:sz w:val="24"/>
          <w:szCs w:val="24"/>
        </w:rPr>
        <w:t xml:space="preserve">　月</w:t>
      </w:r>
      <w:r w:rsidR="00B83ECB">
        <w:rPr>
          <w:rFonts w:eastAsiaTheme="minorHAnsi" w:hint="eastAsia"/>
          <w:spacing w:val="-2"/>
          <w:sz w:val="24"/>
          <w:szCs w:val="24"/>
        </w:rPr>
        <w:t xml:space="preserve">　</w:t>
      </w:r>
      <w:r>
        <w:rPr>
          <w:rFonts w:eastAsiaTheme="minorHAnsi" w:hint="eastAsia"/>
          <w:spacing w:val="-2"/>
          <w:sz w:val="24"/>
          <w:szCs w:val="24"/>
        </w:rPr>
        <w:t xml:space="preserve">　日</w:t>
      </w:r>
    </w:p>
    <w:p w14:paraId="67A5AA74" w14:textId="77777777" w:rsidR="00B83ECB" w:rsidRDefault="00B83ECB" w:rsidP="009B2D7C">
      <w:pPr>
        <w:adjustRightInd w:val="0"/>
        <w:snapToGrid w:val="0"/>
        <w:rPr>
          <w:rFonts w:eastAsiaTheme="minorHAnsi"/>
          <w:spacing w:val="-2"/>
          <w:sz w:val="24"/>
          <w:szCs w:val="24"/>
        </w:rPr>
      </w:pPr>
    </w:p>
    <w:p w14:paraId="65807864" w14:textId="00C02DB2" w:rsidR="009B2D7C" w:rsidRPr="00962335" w:rsidRDefault="00A115BA" w:rsidP="009B2D7C">
      <w:pPr>
        <w:adjustRightInd w:val="0"/>
        <w:snapToGrid w:val="0"/>
        <w:rPr>
          <w:rFonts w:eastAsiaTheme="minorHAnsi"/>
          <w:spacing w:val="-2"/>
          <w:sz w:val="24"/>
          <w:szCs w:val="24"/>
        </w:rPr>
      </w:pPr>
      <w:r w:rsidRPr="00A115BA">
        <w:rPr>
          <w:rFonts w:eastAsiaTheme="minorHAnsi"/>
          <w:spacing w:val="-2"/>
          <w:sz w:val="24"/>
          <w:szCs w:val="24"/>
        </w:rPr>
        <w:t>南富良野町長</w:t>
      </w:r>
      <w:r w:rsidR="00907BF4">
        <w:rPr>
          <w:rFonts w:eastAsiaTheme="minorHAnsi" w:hint="eastAsia"/>
          <w:spacing w:val="-2"/>
          <w:sz w:val="24"/>
          <w:szCs w:val="24"/>
        </w:rPr>
        <w:t xml:space="preserve">　</w:t>
      </w:r>
      <w:r w:rsidRPr="00A115BA">
        <w:rPr>
          <w:rFonts w:eastAsiaTheme="minorHAnsi"/>
          <w:spacing w:val="-2"/>
          <w:sz w:val="24"/>
          <w:szCs w:val="24"/>
        </w:rPr>
        <w:t>髙橋 秀樹</w:t>
      </w:r>
      <w:r w:rsidR="001B6274">
        <w:rPr>
          <w:rFonts w:eastAsiaTheme="minorHAnsi" w:hint="eastAsia"/>
          <w:spacing w:val="-2"/>
          <w:sz w:val="24"/>
          <w:szCs w:val="24"/>
        </w:rPr>
        <w:t xml:space="preserve">　</w:t>
      </w:r>
      <w:r w:rsidR="009B2D7C" w:rsidRPr="00962335">
        <w:rPr>
          <w:rFonts w:eastAsiaTheme="minorHAnsi" w:hint="eastAsia"/>
          <w:spacing w:val="-2"/>
          <w:sz w:val="24"/>
          <w:szCs w:val="24"/>
        </w:rPr>
        <w:t>様</w:t>
      </w:r>
    </w:p>
    <w:p w14:paraId="78957708" w14:textId="77777777" w:rsidR="00B83ECB" w:rsidRPr="00962335" w:rsidRDefault="00B83ECB" w:rsidP="009B2D7C">
      <w:pPr>
        <w:adjustRightInd w:val="0"/>
        <w:snapToGrid w:val="0"/>
        <w:rPr>
          <w:rFonts w:eastAsiaTheme="minorHAnsi" w:hint="eastAsia"/>
          <w:spacing w:val="-2"/>
          <w:sz w:val="24"/>
          <w:szCs w:val="24"/>
        </w:rPr>
      </w:pPr>
    </w:p>
    <w:p w14:paraId="2DD3BAF6" w14:textId="77777777" w:rsidR="009B2D7C" w:rsidRPr="00962335" w:rsidRDefault="009B2D7C" w:rsidP="009B2D7C">
      <w:pPr>
        <w:adjustRightInd w:val="0"/>
        <w:snapToGrid w:val="0"/>
        <w:jc w:val="left"/>
        <w:rPr>
          <w:rFonts w:eastAsiaTheme="minorHAnsi"/>
          <w:spacing w:val="-2"/>
          <w:sz w:val="24"/>
          <w:szCs w:val="24"/>
        </w:rPr>
      </w:pPr>
      <w:r w:rsidRPr="00962335">
        <w:rPr>
          <w:rFonts w:eastAsiaTheme="minorHAnsi" w:hint="eastAsia"/>
          <w:spacing w:val="-2"/>
          <w:sz w:val="24"/>
          <w:szCs w:val="24"/>
        </w:rPr>
        <w:t xml:space="preserve">（提案者）　　　　　　　　　　　　　（機器製造メーカ）　　　　　　　　</w:t>
      </w:r>
    </w:p>
    <w:p w14:paraId="2EB82AF0" w14:textId="77777777" w:rsidR="009B2D7C" w:rsidRPr="00962335" w:rsidRDefault="009B2D7C" w:rsidP="009B2D7C">
      <w:pPr>
        <w:wordWrap w:val="0"/>
        <w:adjustRightInd w:val="0"/>
        <w:snapToGrid w:val="0"/>
        <w:jc w:val="left"/>
        <w:rPr>
          <w:rFonts w:eastAsiaTheme="minorHAnsi"/>
          <w:spacing w:val="-2"/>
          <w:sz w:val="24"/>
          <w:szCs w:val="24"/>
        </w:rPr>
      </w:pPr>
      <w:r w:rsidRPr="00962335">
        <w:rPr>
          <w:rFonts w:eastAsiaTheme="minorHAnsi" w:hint="eastAsia"/>
          <w:spacing w:val="-2"/>
          <w:sz w:val="24"/>
          <w:szCs w:val="24"/>
        </w:rPr>
        <w:t xml:space="preserve">住所　　　　　　　　　　　　　　　　　住所　　　　　　　　　　　　　　</w:t>
      </w:r>
    </w:p>
    <w:p w14:paraId="6A53FC2C" w14:textId="61CBADFC" w:rsidR="009B2D7C" w:rsidRPr="00962335" w:rsidRDefault="009B2D7C" w:rsidP="009B2D7C">
      <w:pPr>
        <w:adjustRightInd w:val="0"/>
        <w:snapToGrid w:val="0"/>
        <w:jc w:val="left"/>
        <w:rPr>
          <w:rFonts w:eastAsiaTheme="minorHAnsi"/>
          <w:spacing w:val="-2"/>
          <w:sz w:val="24"/>
          <w:szCs w:val="24"/>
        </w:rPr>
      </w:pPr>
      <w:r w:rsidRPr="00962335">
        <w:rPr>
          <w:rFonts w:eastAsiaTheme="minorHAnsi" w:hint="eastAsia"/>
          <w:spacing w:val="-2"/>
          <w:sz w:val="24"/>
          <w:szCs w:val="24"/>
        </w:rPr>
        <w:t xml:space="preserve">業者名　　　　　　　　　　　　　　　</w:t>
      </w:r>
      <w:r w:rsidR="002C388E">
        <w:rPr>
          <w:rFonts w:eastAsiaTheme="minorHAnsi" w:hint="eastAsia"/>
          <w:spacing w:val="-2"/>
          <w:sz w:val="24"/>
          <w:szCs w:val="24"/>
        </w:rPr>
        <w:t xml:space="preserve">　</w:t>
      </w:r>
      <w:r w:rsidRPr="00962335">
        <w:rPr>
          <w:rFonts w:eastAsiaTheme="minorHAnsi" w:hint="eastAsia"/>
          <w:spacing w:val="-2"/>
          <w:sz w:val="24"/>
          <w:szCs w:val="24"/>
        </w:rPr>
        <w:t xml:space="preserve">業者名　　　　　　　　　　　　</w:t>
      </w:r>
    </w:p>
    <w:p w14:paraId="32FE0CA9" w14:textId="77777777" w:rsidR="009B2D7C" w:rsidRPr="00962335" w:rsidRDefault="009B2D7C" w:rsidP="009B2D7C">
      <w:pPr>
        <w:adjustRightInd w:val="0"/>
        <w:snapToGrid w:val="0"/>
        <w:jc w:val="left"/>
        <w:rPr>
          <w:rFonts w:eastAsiaTheme="minorHAnsi"/>
          <w:spacing w:val="-2"/>
          <w:sz w:val="24"/>
          <w:szCs w:val="24"/>
        </w:rPr>
      </w:pPr>
      <w:r w:rsidRPr="00962335">
        <w:rPr>
          <w:rFonts w:eastAsiaTheme="minorHAnsi" w:hint="eastAsia"/>
          <w:spacing w:val="-2"/>
          <w:sz w:val="24"/>
          <w:szCs w:val="24"/>
        </w:rPr>
        <w:t>代表者名　　　　　　　　　　　印　　　代表者名　　　　　　　　　　　印</w:t>
      </w:r>
    </w:p>
    <w:p w14:paraId="57387FB7" w14:textId="77777777" w:rsidR="009B2D7C" w:rsidRPr="00962335" w:rsidRDefault="009B2D7C" w:rsidP="009B2D7C">
      <w:pPr>
        <w:adjustRightInd w:val="0"/>
        <w:snapToGrid w:val="0"/>
        <w:ind w:left="1416" w:hangingChars="600" w:hanging="1416"/>
        <w:jc w:val="center"/>
        <w:rPr>
          <w:rFonts w:eastAsiaTheme="minorHAnsi"/>
          <w:spacing w:val="-2"/>
          <w:sz w:val="24"/>
          <w:szCs w:val="24"/>
        </w:rPr>
      </w:pPr>
    </w:p>
    <w:p w14:paraId="2D8884E5" w14:textId="77777777" w:rsidR="009B2D7C" w:rsidRPr="00AC4B68" w:rsidRDefault="009B2D7C" w:rsidP="009B2D7C">
      <w:pPr>
        <w:adjustRightInd w:val="0"/>
        <w:snapToGrid w:val="0"/>
        <w:jc w:val="center"/>
        <w:rPr>
          <w:rFonts w:eastAsiaTheme="minorHAnsi"/>
          <w:spacing w:val="-2"/>
          <w:sz w:val="32"/>
          <w:szCs w:val="32"/>
        </w:rPr>
      </w:pPr>
      <w:r w:rsidRPr="00AC4B68">
        <w:rPr>
          <w:rFonts w:eastAsiaTheme="minorHAnsi" w:hint="eastAsia"/>
          <w:spacing w:val="-2"/>
          <w:sz w:val="32"/>
          <w:szCs w:val="32"/>
        </w:rPr>
        <w:t>機器製造メーカの納入誓約書</w:t>
      </w:r>
    </w:p>
    <w:p w14:paraId="695F10DE" w14:textId="77777777" w:rsidR="009B2D7C" w:rsidRPr="00962335" w:rsidRDefault="009B2D7C" w:rsidP="009B2D7C">
      <w:pPr>
        <w:adjustRightInd w:val="0"/>
        <w:snapToGrid w:val="0"/>
        <w:jc w:val="center"/>
        <w:rPr>
          <w:rFonts w:eastAsiaTheme="minorHAnsi"/>
          <w:spacing w:val="-2"/>
          <w:sz w:val="24"/>
          <w:szCs w:val="24"/>
        </w:rPr>
      </w:pPr>
    </w:p>
    <w:p w14:paraId="7F170004" w14:textId="34BC798B" w:rsidR="009B2D7C" w:rsidRPr="00962335" w:rsidRDefault="00FC1DEF" w:rsidP="009B2D7C">
      <w:pPr>
        <w:adjustRightInd w:val="0"/>
        <w:snapToGrid w:val="0"/>
        <w:ind w:firstLineChars="100" w:firstLine="236"/>
        <w:jc w:val="left"/>
        <w:rPr>
          <w:rFonts w:eastAsiaTheme="minorHAnsi"/>
          <w:spacing w:val="-2"/>
          <w:sz w:val="24"/>
          <w:szCs w:val="24"/>
        </w:rPr>
      </w:pPr>
      <w:r w:rsidRPr="00FC1DEF">
        <w:rPr>
          <w:rFonts w:eastAsiaTheme="minorHAnsi"/>
          <w:spacing w:val="-2"/>
          <w:sz w:val="24"/>
          <w:szCs w:val="24"/>
        </w:rPr>
        <w:t>南富良野町防災行政無線整備工事</w:t>
      </w:r>
      <w:r w:rsidR="009B2D7C" w:rsidRPr="00962335">
        <w:rPr>
          <w:rFonts w:eastAsiaTheme="minorHAnsi" w:hint="eastAsia"/>
          <w:spacing w:val="-2"/>
          <w:sz w:val="24"/>
          <w:szCs w:val="24"/>
        </w:rPr>
        <w:t>について、下記のとおり誓約します。</w:t>
      </w:r>
    </w:p>
    <w:p w14:paraId="7A9102C5" w14:textId="77777777" w:rsidR="00D22F11" w:rsidRPr="00962335" w:rsidRDefault="00D22F11" w:rsidP="00D22F11">
      <w:pPr>
        <w:adjustRightInd w:val="0"/>
        <w:snapToGrid w:val="0"/>
        <w:jc w:val="left"/>
        <w:rPr>
          <w:rFonts w:eastAsiaTheme="minorHAnsi"/>
          <w:spacing w:val="-2"/>
          <w:sz w:val="24"/>
          <w:szCs w:val="24"/>
        </w:rPr>
      </w:pPr>
    </w:p>
    <w:p w14:paraId="3068A4D2" w14:textId="67148256" w:rsidR="009B2D7C" w:rsidRPr="00962335" w:rsidRDefault="009B2D7C" w:rsidP="009B2D7C">
      <w:pPr>
        <w:pStyle w:val="a4"/>
        <w:adjustRightInd w:val="0"/>
        <w:snapToGrid w:val="0"/>
        <w:rPr>
          <w:rFonts w:asciiTheme="minorHAnsi" w:eastAsiaTheme="minorHAnsi" w:hAnsiTheme="minorHAnsi"/>
          <w:spacing w:val="-2"/>
          <w:sz w:val="24"/>
          <w:szCs w:val="24"/>
        </w:rPr>
      </w:pPr>
      <w:r w:rsidRPr="00962335">
        <w:rPr>
          <w:rFonts w:asciiTheme="minorHAnsi" w:eastAsiaTheme="minorHAnsi" w:hAnsiTheme="minorHAnsi" w:hint="eastAsia"/>
          <w:spacing w:val="-2"/>
          <w:sz w:val="24"/>
          <w:szCs w:val="24"/>
        </w:rPr>
        <w:t>記</w:t>
      </w:r>
    </w:p>
    <w:p w14:paraId="18D91B20" w14:textId="77777777" w:rsidR="00D22F11" w:rsidRPr="00962335" w:rsidRDefault="00D22F11" w:rsidP="00D22F11">
      <w:pPr>
        <w:rPr>
          <w:rFonts w:eastAsiaTheme="minorHAnsi"/>
        </w:rPr>
      </w:pPr>
    </w:p>
    <w:p w14:paraId="2CB9DB7E" w14:textId="677F9402"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hint="eastAsia"/>
          <w:spacing w:val="-2"/>
          <w:sz w:val="24"/>
          <w:szCs w:val="24"/>
        </w:rPr>
        <w:t>(</w:t>
      </w:r>
      <w:r w:rsidRPr="00962335">
        <w:rPr>
          <w:rFonts w:eastAsiaTheme="minorHAnsi"/>
          <w:spacing w:val="-2"/>
          <w:sz w:val="24"/>
          <w:szCs w:val="24"/>
        </w:rPr>
        <w:t>1)製造する機器は事前に発注者に対して機器承認図書の提出を行い、当該</w:t>
      </w:r>
      <w:r w:rsidR="00D61F59">
        <w:rPr>
          <w:rFonts w:eastAsiaTheme="minorHAnsi" w:hint="eastAsia"/>
          <w:spacing w:val="-2"/>
          <w:sz w:val="24"/>
          <w:szCs w:val="24"/>
        </w:rPr>
        <w:t>要求水準</w:t>
      </w:r>
      <w:r w:rsidRPr="00962335">
        <w:rPr>
          <w:rFonts w:eastAsiaTheme="minorHAnsi"/>
          <w:spacing w:val="-2"/>
          <w:sz w:val="24"/>
          <w:szCs w:val="24"/>
        </w:rPr>
        <w:t>書に記される性能、機能を全て満たしていることの承認を得た後、製造に着手します。</w:t>
      </w:r>
    </w:p>
    <w:p w14:paraId="71262A17" w14:textId="61F1FC9C"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hint="eastAsia"/>
          <w:spacing w:val="-2"/>
          <w:sz w:val="24"/>
          <w:szCs w:val="24"/>
        </w:rPr>
        <w:t>(</w:t>
      </w:r>
      <w:r w:rsidRPr="00962335">
        <w:rPr>
          <w:rFonts w:eastAsiaTheme="minorHAnsi"/>
          <w:spacing w:val="-2"/>
          <w:sz w:val="24"/>
          <w:szCs w:val="24"/>
        </w:rPr>
        <w:t>2)機器承認図書で示す機器の性能、機能が</w:t>
      </w:r>
      <w:r w:rsidR="002C388E">
        <w:rPr>
          <w:rFonts w:eastAsiaTheme="minorHAnsi" w:hint="eastAsia"/>
          <w:spacing w:val="-2"/>
          <w:sz w:val="24"/>
          <w:szCs w:val="24"/>
        </w:rPr>
        <w:t>要求水準書</w:t>
      </w:r>
      <w:r w:rsidRPr="00962335">
        <w:rPr>
          <w:rFonts w:eastAsiaTheme="minorHAnsi"/>
          <w:spacing w:val="-2"/>
          <w:sz w:val="24"/>
          <w:szCs w:val="24"/>
        </w:rPr>
        <w:t>で示す内容を満たさない場合、開発等の手段を講じ</w:t>
      </w:r>
      <w:r w:rsidR="002C388E">
        <w:rPr>
          <w:rFonts w:eastAsiaTheme="minorHAnsi" w:hint="eastAsia"/>
          <w:spacing w:val="-2"/>
          <w:sz w:val="24"/>
          <w:szCs w:val="24"/>
        </w:rPr>
        <w:t>要求水準を満たす</w:t>
      </w:r>
      <w:r w:rsidRPr="00962335">
        <w:rPr>
          <w:rFonts w:eastAsiaTheme="minorHAnsi"/>
          <w:spacing w:val="-2"/>
          <w:sz w:val="24"/>
          <w:szCs w:val="24"/>
        </w:rPr>
        <w:t>こととします。</w:t>
      </w:r>
    </w:p>
    <w:p w14:paraId="6029B2D5" w14:textId="77777777"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hint="eastAsia"/>
          <w:spacing w:val="-2"/>
          <w:sz w:val="24"/>
          <w:szCs w:val="24"/>
        </w:rPr>
        <w:t>(</w:t>
      </w:r>
      <w:r w:rsidRPr="00962335">
        <w:rPr>
          <w:rFonts w:eastAsiaTheme="minorHAnsi"/>
          <w:spacing w:val="-2"/>
          <w:sz w:val="24"/>
          <w:szCs w:val="24"/>
        </w:rPr>
        <w:t>3)発注者が実施する工場検査には機器製造メーカが立ち会い、各試験、機能の説明を行います。</w:t>
      </w:r>
    </w:p>
    <w:p w14:paraId="3ABE8699" w14:textId="77777777"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hint="eastAsia"/>
          <w:spacing w:val="-2"/>
          <w:sz w:val="24"/>
          <w:szCs w:val="24"/>
        </w:rPr>
        <w:t>(</w:t>
      </w:r>
      <w:r w:rsidRPr="00962335">
        <w:rPr>
          <w:rFonts w:eastAsiaTheme="minorHAnsi"/>
          <w:spacing w:val="-2"/>
          <w:sz w:val="24"/>
          <w:szCs w:val="24"/>
        </w:rPr>
        <w:t>4)主要機器の設置工事、調整工事</w:t>
      </w:r>
      <w:r w:rsidRPr="00962335">
        <w:rPr>
          <w:rFonts w:eastAsiaTheme="minorHAnsi" w:hint="eastAsia"/>
          <w:spacing w:val="-2"/>
          <w:sz w:val="24"/>
          <w:szCs w:val="24"/>
        </w:rPr>
        <w:t>及び</w:t>
      </w:r>
      <w:r w:rsidRPr="00962335">
        <w:rPr>
          <w:rFonts w:eastAsiaTheme="minorHAnsi"/>
          <w:spacing w:val="-2"/>
          <w:sz w:val="24"/>
          <w:szCs w:val="24"/>
        </w:rPr>
        <w:t>総合試験は</w:t>
      </w:r>
      <w:r w:rsidRPr="00962335">
        <w:rPr>
          <w:rFonts w:eastAsiaTheme="minorHAnsi" w:hint="eastAsia"/>
          <w:spacing w:val="-2"/>
          <w:sz w:val="24"/>
          <w:szCs w:val="24"/>
        </w:rPr>
        <w:t>、</w:t>
      </w:r>
      <w:r w:rsidRPr="00962335">
        <w:rPr>
          <w:rFonts w:eastAsiaTheme="minorHAnsi"/>
          <w:spacing w:val="-2"/>
          <w:sz w:val="24"/>
          <w:szCs w:val="24"/>
        </w:rPr>
        <w:t>機器製造メーカが実施</w:t>
      </w:r>
      <w:r w:rsidRPr="00962335">
        <w:rPr>
          <w:rFonts w:eastAsiaTheme="minorHAnsi" w:hint="eastAsia"/>
          <w:spacing w:val="-2"/>
          <w:sz w:val="24"/>
          <w:szCs w:val="24"/>
        </w:rPr>
        <w:t>又は</w:t>
      </w:r>
      <w:r w:rsidRPr="00962335">
        <w:rPr>
          <w:rFonts w:eastAsiaTheme="minorHAnsi"/>
          <w:spacing w:val="-2"/>
          <w:sz w:val="24"/>
          <w:szCs w:val="24"/>
        </w:rPr>
        <w:t>立ち会い、工事期間中、機器の不具合等が生じた場合は</w:t>
      </w:r>
      <w:r w:rsidRPr="00962335">
        <w:rPr>
          <w:rFonts w:eastAsiaTheme="minorHAnsi" w:hint="eastAsia"/>
          <w:spacing w:val="-2"/>
          <w:sz w:val="24"/>
          <w:szCs w:val="24"/>
        </w:rPr>
        <w:t>、</w:t>
      </w:r>
      <w:r w:rsidRPr="00962335">
        <w:rPr>
          <w:rFonts w:eastAsiaTheme="minorHAnsi"/>
          <w:spacing w:val="-2"/>
          <w:sz w:val="24"/>
          <w:szCs w:val="24"/>
        </w:rPr>
        <w:t>機器製造メーカの責任においてそれを解決します。</w:t>
      </w:r>
    </w:p>
    <w:p w14:paraId="3A3E60AB" w14:textId="77777777"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spacing w:val="-2"/>
          <w:sz w:val="24"/>
          <w:szCs w:val="24"/>
        </w:rPr>
        <w:t>(5)工事期間中、製造された機器の性能、操作性等に対して発注者が疑義を</w:t>
      </w:r>
      <w:r w:rsidRPr="00962335">
        <w:rPr>
          <w:rFonts w:eastAsiaTheme="minorHAnsi" w:hint="eastAsia"/>
          <w:spacing w:val="-2"/>
          <w:sz w:val="24"/>
          <w:szCs w:val="24"/>
        </w:rPr>
        <w:t>有し</w:t>
      </w:r>
      <w:r w:rsidRPr="00962335">
        <w:rPr>
          <w:rFonts w:eastAsiaTheme="minorHAnsi"/>
          <w:spacing w:val="-2"/>
          <w:sz w:val="24"/>
          <w:szCs w:val="24"/>
        </w:rPr>
        <w:t>、説明を求める場合、機器製造メーカにおいてその対応を図ります。</w:t>
      </w:r>
    </w:p>
    <w:p w14:paraId="060F45BC" w14:textId="77777777"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spacing w:val="-2"/>
          <w:sz w:val="24"/>
          <w:szCs w:val="24"/>
        </w:rPr>
        <w:t>(6)工事期間中、製造機器に係る事項について工程会議等で協議を行う必要がある場合、機器製造メーカもその会議に立ち会います。</w:t>
      </w:r>
    </w:p>
    <w:p w14:paraId="12F2E6F6" w14:textId="77777777" w:rsidR="009B2D7C" w:rsidRPr="00962335" w:rsidRDefault="009B2D7C" w:rsidP="009B2D7C">
      <w:pPr>
        <w:adjustRightInd w:val="0"/>
        <w:snapToGrid w:val="0"/>
        <w:ind w:left="354" w:hangingChars="150" w:hanging="354"/>
        <w:rPr>
          <w:rFonts w:eastAsiaTheme="minorHAnsi"/>
          <w:spacing w:val="-2"/>
          <w:sz w:val="24"/>
          <w:szCs w:val="24"/>
        </w:rPr>
      </w:pPr>
      <w:r w:rsidRPr="00962335">
        <w:rPr>
          <w:rFonts w:eastAsiaTheme="minorHAnsi"/>
          <w:spacing w:val="-2"/>
          <w:sz w:val="24"/>
          <w:szCs w:val="24"/>
        </w:rPr>
        <w:t>(7)工事完成後、機器の障害、不具合が生じた場合、保守者と協調し誠実に対応します。</w:t>
      </w:r>
    </w:p>
    <w:p w14:paraId="11F0EA51" w14:textId="3B7F2F62" w:rsidR="007F0511" w:rsidRPr="007A5DEA" w:rsidRDefault="009B2D7C" w:rsidP="007A5DEA">
      <w:pPr>
        <w:adjustRightInd w:val="0"/>
        <w:snapToGrid w:val="0"/>
        <w:rPr>
          <w:rFonts w:eastAsiaTheme="minorHAnsi"/>
          <w:spacing w:val="-2"/>
          <w:sz w:val="24"/>
          <w:szCs w:val="24"/>
        </w:rPr>
      </w:pPr>
      <w:r w:rsidRPr="00962335">
        <w:rPr>
          <w:rFonts w:eastAsiaTheme="minorHAnsi" w:hint="eastAsia"/>
          <w:spacing w:val="-2"/>
          <w:sz w:val="24"/>
          <w:szCs w:val="24"/>
        </w:rPr>
        <w:t>(</w:t>
      </w:r>
      <w:r w:rsidRPr="00962335">
        <w:rPr>
          <w:rFonts w:eastAsiaTheme="minorHAnsi"/>
          <w:spacing w:val="-2"/>
          <w:sz w:val="24"/>
          <w:szCs w:val="24"/>
        </w:rPr>
        <w:t>8)</w:t>
      </w:r>
      <w:r w:rsidRPr="00962335">
        <w:rPr>
          <w:rFonts w:eastAsiaTheme="minorHAnsi" w:hint="eastAsia"/>
          <w:spacing w:val="-2"/>
          <w:sz w:val="24"/>
          <w:szCs w:val="24"/>
        </w:rPr>
        <w:t>本誓約書の効力は、本</w:t>
      </w:r>
      <w:r w:rsidR="002C388E">
        <w:rPr>
          <w:rFonts w:eastAsiaTheme="minorHAnsi" w:hint="eastAsia"/>
          <w:spacing w:val="-2"/>
          <w:sz w:val="24"/>
          <w:szCs w:val="24"/>
        </w:rPr>
        <w:t>工事</w:t>
      </w:r>
      <w:r w:rsidRPr="00962335">
        <w:rPr>
          <w:rFonts w:eastAsiaTheme="minorHAnsi" w:hint="eastAsia"/>
          <w:spacing w:val="-2"/>
          <w:sz w:val="24"/>
          <w:szCs w:val="24"/>
        </w:rPr>
        <w:t>の竣工検査の合格をもって失効する。</w:t>
      </w:r>
    </w:p>
    <w:sectPr w:rsidR="007F0511" w:rsidRPr="007A5DEA" w:rsidSect="00D22F11">
      <w:footerReference w:type="even" r:id="rId7"/>
      <w:pgSz w:w="11906" w:h="16838"/>
      <w:pgMar w:top="1985" w:right="147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7FC3" w14:textId="77777777" w:rsidR="00043B8F" w:rsidRDefault="00043B8F" w:rsidP="00651BE5">
      <w:r>
        <w:separator/>
      </w:r>
    </w:p>
  </w:endnote>
  <w:endnote w:type="continuationSeparator" w:id="0">
    <w:p w14:paraId="4FAB23D0" w14:textId="77777777" w:rsidR="00043B8F" w:rsidRDefault="00043B8F" w:rsidP="0065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456F" w14:textId="77777777" w:rsidR="00B62114" w:rsidRDefault="00B6211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655641A" w14:textId="77777777" w:rsidR="00B62114" w:rsidRDefault="00B62114">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44170" w14:textId="77777777" w:rsidR="00043B8F" w:rsidRDefault="00043B8F" w:rsidP="00651BE5">
      <w:r>
        <w:separator/>
      </w:r>
    </w:p>
  </w:footnote>
  <w:footnote w:type="continuationSeparator" w:id="0">
    <w:p w14:paraId="0B878F46" w14:textId="77777777" w:rsidR="00043B8F" w:rsidRDefault="00043B8F" w:rsidP="0065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C6E04"/>
    <w:multiLevelType w:val="hybridMultilevel"/>
    <w:tmpl w:val="3DD6AE80"/>
    <w:lvl w:ilvl="0" w:tplc="CD2C89FE">
      <w:numFmt w:val="bullet"/>
      <w:lvlText w:val="○"/>
      <w:lvlJc w:val="left"/>
      <w:pPr>
        <w:tabs>
          <w:tab w:val="num" w:pos="1025"/>
        </w:tabs>
        <w:ind w:left="1025" w:hanging="360"/>
      </w:pPr>
      <w:rPr>
        <w:rFonts w:ascii="ＭＳ 明朝" w:eastAsia="ＭＳ 明朝" w:hAnsi="ＭＳ 明朝" w:cs="ＭＳ 明朝" w:hint="eastAsia"/>
      </w:rPr>
    </w:lvl>
    <w:lvl w:ilvl="1" w:tplc="0409000B" w:tentative="1">
      <w:start w:val="1"/>
      <w:numFmt w:val="bullet"/>
      <w:lvlText w:val=""/>
      <w:lvlJc w:val="left"/>
      <w:pPr>
        <w:tabs>
          <w:tab w:val="num" w:pos="1505"/>
        </w:tabs>
        <w:ind w:left="1505" w:hanging="420"/>
      </w:pPr>
      <w:rPr>
        <w:rFonts w:ascii="Wingdings" w:hAnsi="Wingdings" w:hint="default"/>
      </w:rPr>
    </w:lvl>
    <w:lvl w:ilvl="2" w:tplc="0409000D" w:tentative="1">
      <w:start w:val="1"/>
      <w:numFmt w:val="bullet"/>
      <w:lvlText w:val=""/>
      <w:lvlJc w:val="left"/>
      <w:pPr>
        <w:tabs>
          <w:tab w:val="num" w:pos="1925"/>
        </w:tabs>
        <w:ind w:left="1925" w:hanging="420"/>
      </w:pPr>
      <w:rPr>
        <w:rFonts w:ascii="Wingdings" w:hAnsi="Wingdings" w:hint="default"/>
      </w:rPr>
    </w:lvl>
    <w:lvl w:ilvl="3" w:tplc="04090001" w:tentative="1">
      <w:start w:val="1"/>
      <w:numFmt w:val="bullet"/>
      <w:lvlText w:val=""/>
      <w:lvlJc w:val="left"/>
      <w:pPr>
        <w:tabs>
          <w:tab w:val="num" w:pos="2345"/>
        </w:tabs>
        <w:ind w:left="2345" w:hanging="420"/>
      </w:pPr>
      <w:rPr>
        <w:rFonts w:ascii="Wingdings" w:hAnsi="Wingdings" w:hint="default"/>
      </w:rPr>
    </w:lvl>
    <w:lvl w:ilvl="4" w:tplc="0409000B" w:tentative="1">
      <w:start w:val="1"/>
      <w:numFmt w:val="bullet"/>
      <w:lvlText w:val=""/>
      <w:lvlJc w:val="left"/>
      <w:pPr>
        <w:tabs>
          <w:tab w:val="num" w:pos="2765"/>
        </w:tabs>
        <w:ind w:left="2765" w:hanging="420"/>
      </w:pPr>
      <w:rPr>
        <w:rFonts w:ascii="Wingdings" w:hAnsi="Wingdings" w:hint="default"/>
      </w:rPr>
    </w:lvl>
    <w:lvl w:ilvl="5" w:tplc="0409000D" w:tentative="1">
      <w:start w:val="1"/>
      <w:numFmt w:val="bullet"/>
      <w:lvlText w:val=""/>
      <w:lvlJc w:val="left"/>
      <w:pPr>
        <w:tabs>
          <w:tab w:val="num" w:pos="3185"/>
        </w:tabs>
        <w:ind w:left="3185" w:hanging="420"/>
      </w:pPr>
      <w:rPr>
        <w:rFonts w:ascii="Wingdings" w:hAnsi="Wingdings" w:hint="default"/>
      </w:rPr>
    </w:lvl>
    <w:lvl w:ilvl="6" w:tplc="04090001" w:tentative="1">
      <w:start w:val="1"/>
      <w:numFmt w:val="bullet"/>
      <w:lvlText w:val=""/>
      <w:lvlJc w:val="left"/>
      <w:pPr>
        <w:tabs>
          <w:tab w:val="num" w:pos="3605"/>
        </w:tabs>
        <w:ind w:left="3605" w:hanging="420"/>
      </w:pPr>
      <w:rPr>
        <w:rFonts w:ascii="Wingdings" w:hAnsi="Wingdings" w:hint="default"/>
      </w:rPr>
    </w:lvl>
    <w:lvl w:ilvl="7" w:tplc="0409000B" w:tentative="1">
      <w:start w:val="1"/>
      <w:numFmt w:val="bullet"/>
      <w:lvlText w:val=""/>
      <w:lvlJc w:val="left"/>
      <w:pPr>
        <w:tabs>
          <w:tab w:val="num" w:pos="4025"/>
        </w:tabs>
        <w:ind w:left="4025" w:hanging="420"/>
      </w:pPr>
      <w:rPr>
        <w:rFonts w:ascii="Wingdings" w:hAnsi="Wingdings" w:hint="default"/>
      </w:rPr>
    </w:lvl>
    <w:lvl w:ilvl="8" w:tplc="0409000D" w:tentative="1">
      <w:start w:val="1"/>
      <w:numFmt w:val="bullet"/>
      <w:lvlText w:val=""/>
      <w:lvlJc w:val="left"/>
      <w:pPr>
        <w:tabs>
          <w:tab w:val="num" w:pos="4445"/>
        </w:tabs>
        <w:ind w:left="4445" w:hanging="420"/>
      </w:pPr>
      <w:rPr>
        <w:rFonts w:ascii="Wingdings" w:hAnsi="Wingdings" w:hint="default"/>
      </w:rPr>
    </w:lvl>
  </w:abstractNum>
  <w:num w:numId="1" w16cid:durableId="102887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75C"/>
    <w:rsid w:val="000057E4"/>
    <w:rsid w:val="000129C2"/>
    <w:rsid w:val="00022F73"/>
    <w:rsid w:val="00023977"/>
    <w:rsid w:val="00036DF5"/>
    <w:rsid w:val="00043B8F"/>
    <w:rsid w:val="0004684C"/>
    <w:rsid w:val="00053396"/>
    <w:rsid w:val="0006314F"/>
    <w:rsid w:val="00087145"/>
    <w:rsid w:val="00095840"/>
    <w:rsid w:val="000A36DA"/>
    <w:rsid w:val="000C19DF"/>
    <w:rsid w:val="000D42DC"/>
    <w:rsid w:val="000E1A80"/>
    <w:rsid w:val="000F684F"/>
    <w:rsid w:val="001128A3"/>
    <w:rsid w:val="00170C7F"/>
    <w:rsid w:val="001B6274"/>
    <w:rsid w:val="001C3CD2"/>
    <w:rsid w:val="00201F13"/>
    <w:rsid w:val="00212FAB"/>
    <w:rsid w:val="00213CA0"/>
    <w:rsid w:val="00214F0E"/>
    <w:rsid w:val="00220674"/>
    <w:rsid w:val="00241CBF"/>
    <w:rsid w:val="00256ECA"/>
    <w:rsid w:val="00263EE2"/>
    <w:rsid w:val="00266433"/>
    <w:rsid w:val="002732BB"/>
    <w:rsid w:val="00273364"/>
    <w:rsid w:val="002808EA"/>
    <w:rsid w:val="00293C8D"/>
    <w:rsid w:val="002B0E82"/>
    <w:rsid w:val="002B5115"/>
    <w:rsid w:val="002C388E"/>
    <w:rsid w:val="002D25F3"/>
    <w:rsid w:val="002E1D38"/>
    <w:rsid w:val="002F0B58"/>
    <w:rsid w:val="002F5AC2"/>
    <w:rsid w:val="00301911"/>
    <w:rsid w:val="00323067"/>
    <w:rsid w:val="003376CC"/>
    <w:rsid w:val="0035117D"/>
    <w:rsid w:val="00357AB7"/>
    <w:rsid w:val="00361D95"/>
    <w:rsid w:val="0038268C"/>
    <w:rsid w:val="00384431"/>
    <w:rsid w:val="00397C56"/>
    <w:rsid w:val="003F26D3"/>
    <w:rsid w:val="003F6E84"/>
    <w:rsid w:val="003F7A01"/>
    <w:rsid w:val="00405186"/>
    <w:rsid w:val="0043375C"/>
    <w:rsid w:val="00457073"/>
    <w:rsid w:val="00471DFB"/>
    <w:rsid w:val="004B113B"/>
    <w:rsid w:val="004B7BA8"/>
    <w:rsid w:val="004C3F43"/>
    <w:rsid w:val="004C7AA8"/>
    <w:rsid w:val="004D387A"/>
    <w:rsid w:val="004D5983"/>
    <w:rsid w:val="005049C5"/>
    <w:rsid w:val="005168EF"/>
    <w:rsid w:val="005217F6"/>
    <w:rsid w:val="00526DED"/>
    <w:rsid w:val="00527551"/>
    <w:rsid w:val="005436EA"/>
    <w:rsid w:val="00545089"/>
    <w:rsid w:val="0054598D"/>
    <w:rsid w:val="0055277E"/>
    <w:rsid w:val="0055374D"/>
    <w:rsid w:val="0057582B"/>
    <w:rsid w:val="00582C38"/>
    <w:rsid w:val="005C3CD5"/>
    <w:rsid w:val="005E7F4B"/>
    <w:rsid w:val="006037D1"/>
    <w:rsid w:val="006113C8"/>
    <w:rsid w:val="0061390B"/>
    <w:rsid w:val="00626598"/>
    <w:rsid w:val="006279CD"/>
    <w:rsid w:val="00651BE5"/>
    <w:rsid w:val="00667C71"/>
    <w:rsid w:val="00690294"/>
    <w:rsid w:val="00690518"/>
    <w:rsid w:val="00696415"/>
    <w:rsid w:val="006D23FB"/>
    <w:rsid w:val="006D7458"/>
    <w:rsid w:val="006E42B8"/>
    <w:rsid w:val="006E7272"/>
    <w:rsid w:val="00710ADC"/>
    <w:rsid w:val="0072170C"/>
    <w:rsid w:val="007234B0"/>
    <w:rsid w:val="007318DB"/>
    <w:rsid w:val="00732253"/>
    <w:rsid w:val="00733613"/>
    <w:rsid w:val="00741B2E"/>
    <w:rsid w:val="0075567E"/>
    <w:rsid w:val="007A5DEA"/>
    <w:rsid w:val="007B2BC3"/>
    <w:rsid w:val="007B5C11"/>
    <w:rsid w:val="007F0511"/>
    <w:rsid w:val="00810EA3"/>
    <w:rsid w:val="00826FED"/>
    <w:rsid w:val="00827DEE"/>
    <w:rsid w:val="00864BD3"/>
    <w:rsid w:val="00866CCB"/>
    <w:rsid w:val="008739E6"/>
    <w:rsid w:val="00877726"/>
    <w:rsid w:val="00896CEF"/>
    <w:rsid w:val="008A4232"/>
    <w:rsid w:val="008B3187"/>
    <w:rsid w:val="008B735C"/>
    <w:rsid w:val="008C0E26"/>
    <w:rsid w:val="008C1CC2"/>
    <w:rsid w:val="008D3B0A"/>
    <w:rsid w:val="00901B3B"/>
    <w:rsid w:val="00907BF4"/>
    <w:rsid w:val="00925543"/>
    <w:rsid w:val="00933DA9"/>
    <w:rsid w:val="00943952"/>
    <w:rsid w:val="00946611"/>
    <w:rsid w:val="00947007"/>
    <w:rsid w:val="00962335"/>
    <w:rsid w:val="00992879"/>
    <w:rsid w:val="009B2D7C"/>
    <w:rsid w:val="009B314C"/>
    <w:rsid w:val="009B5257"/>
    <w:rsid w:val="009C4E45"/>
    <w:rsid w:val="009C6B66"/>
    <w:rsid w:val="009D338B"/>
    <w:rsid w:val="009D4A1D"/>
    <w:rsid w:val="009F7CB0"/>
    <w:rsid w:val="00A115BA"/>
    <w:rsid w:val="00A21CB6"/>
    <w:rsid w:val="00A32C0A"/>
    <w:rsid w:val="00A33572"/>
    <w:rsid w:val="00A34B3E"/>
    <w:rsid w:val="00A45B21"/>
    <w:rsid w:val="00A525CB"/>
    <w:rsid w:val="00A57B3A"/>
    <w:rsid w:val="00A704F5"/>
    <w:rsid w:val="00A73D19"/>
    <w:rsid w:val="00A82A2B"/>
    <w:rsid w:val="00A85954"/>
    <w:rsid w:val="00A86A93"/>
    <w:rsid w:val="00AA545D"/>
    <w:rsid w:val="00AC4B68"/>
    <w:rsid w:val="00AC50B6"/>
    <w:rsid w:val="00AC6EDE"/>
    <w:rsid w:val="00AF4665"/>
    <w:rsid w:val="00B053E2"/>
    <w:rsid w:val="00B1204C"/>
    <w:rsid w:val="00B17491"/>
    <w:rsid w:val="00B20E5A"/>
    <w:rsid w:val="00B62114"/>
    <w:rsid w:val="00B64C42"/>
    <w:rsid w:val="00B72814"/>
    <w:rsid w:val="00B73A2B"/>
    <w:rsid w:val="00B83ECB"/>
    <w:rsid w:val="00BA19BF"/>
    <w:rsid w:val="00BA7C4A"/>
    <w:rsid w:val="00BB396F"/>
    <w:rsid w:val="00BC1665"/>
    <w:rsid w:val="00BC2851"/>
    <w:rsid w:val="00BC5392"/>
    <w:rsid w:val="00BD00CC"/>
    <w:rsid w:val="00BE2D9C"/>
    <w:rsid w:val="00BE3313"/>
    <w:rsid w:val="00BF4174"/>
    <w:rsid w:val="00C10A88"/>
    <w:rsid w:val="00C2617B"/>
    <w:rsid w:val="00C359D1"/>
    <w:rsid w:val="00C51B00"/>
    <w:rsid w:val="00C57233"/>
    <w:rsid w:val="00C61938"/>
    <w:rsid w:val="00C66AF5"/>
    <w:rsid w:val="00C91844"/>
    <w:rsid w:val="00C92E65"/>
    <w:rsid w:val="00C97043"/>
    <w:rsid w:val="00CA26B5"/>
    <w:rsid w:val="00CB0065"/>
    <w:rsid w:val="00CE1553"/>
    <w:rsid w:val="00CE5421"/>
    <w:rsid w:val="00D22F11"/>
    <w:rsid w:val="00D473CC"/>
    <w:rsid w:val="00D61F59"/>
    <w:rsid w:val="00D72B83"/>
    <w:rsid w:val="00D85F05"/>
    <w:rsid w:val="00D93CB7"/>
    <w:rsid w:val="00D955FE"/>
    <w:rsid w:val="00DA3DDC"/>
    <w:rsid w:val="00DB7621"/>
    <w:rsid w:val="00DE6438"/>
    <w:rsid w:val="00E13851"/>
    <w:rsid w:val="00E236BD"/>
    <w:rsid w:val="00E3441E"/>
    <w:rsid w:val="00E772F9"/>
    <w:rsid w:val="00E822BF"/>
    <w:rsid w:val="00E83A54"/>
    <w:rsid w:val="00EA7202"/>
    <w:rsid w:val="00EA73C7"/>
    <w:rsid w:val="00EA7639"/>
    <w:rsid w:val="00EB0B32"/>
    <w:rsid w:val="00EB263C"/>
    <w:rsid w:val="00EB334C"/>
    <w:rsid w:val="00EF5037"/>
    <w:rsid w:val="00EF6CFB"/>
    <w:rsid w:val="00F03B6D"/>
    <w:rsid w:val="00F20B44"/>
    <w:rsid w:val="00F31A09"/>
    <w:rsid w:val="00F41843"/>
    <w:rsid w:val="00F63C66"/>
    <w:rsid w:val="00F84C16"/>
    <w:rsid w:val="00FA6FA9"/>
    <w:rsid w:val="00FB1449"/>
    <w:rsid w:val="00FC1DEF"/>
    <w:rsid w:val="00FF3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8BFFC8"/>
  <w15:chartTrackingRefBased/>
  <w15:docId w15:val="{71B40FBB-281B-47B2-9AAD-A5FEB69C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6DED"/>
    <w:rPr>
      <w:color w:val="0563C1" w:themeColor="hyperlink"/>
      <w:u w:val="single"/>
    </w:rPr>
  </w:style>
  <w:style w:type="paragraph" w:styleId="a4">
    <w:name w:val="Note Heading"/>
    <w:basedOn w:val="a"/>
    <w:next w:val="a"/>
    <w:link w:val="a5"/>
    <w:uiPriority w:val="99"/>
    <w:unhideWhenUsed/>
    <w:rsid w:val="00992879"/>
    <w:pPr>
      <w:jc w:val="center"/>
    </w:pPr>
    <w:rPr>
      <w:rFonts w:ascii="ＭＳ 明朝" w:eastAsia="ＭＳ 明朝" w:hAnsi="ＭＳ 明朝"/>
      <w:sz w:val="22"/>
    </w:rPr>
  </w:style>
  <w:style w:type="character" w:customStyle="1" w:styleId="a5">
    <w:name w:val="記 (文字)"/>
    <w:basedOn w:val="a0"/>
    <w:link w:val="a4"/>
    <w:uiPriority w:val="99"/>
    <w:rsid w:val="00992879"/>
    <w:rPr>
      <w:rFonts w:ascii="ＭＳ 明朝" w:eastAsia="ＭＳ 明朝" w:hAnsi="ＭＳ 明朝"/>
      <w:sz w:val="22"/>
    </w:rPr>
  </w:style>
  <w:style w:type="paragraph" w:styleId="a6">
    <w:name w:val="Closing"/>
    <w:basedOn w:val="a"/>
    <w:link w:val="a7"/>
    <w:uiPriority w:val="99"/>
    <w:unhideWhenUsed/>
    <w:rsid w:val="00992879"/>
    <w:pPr>
      <w:jc w:val="right"/>
    </w:pPr>
    <w:rPr>
      <w:rFonts w:ascii="ＭＳ 明朝" w:eastAsia="ＭＳ 明朝" w:hAnsi="ＭＳ 明朝"/>
      <w:sz w:val="22"/>
    </w:rPr>
  </w:style>
  <w:style w:type="character" w:customStyle="1" w:styleId="a7">
    <w:name w:val="結語 (文字)"/>
    <w:basedOn w:val="a0"/>
    <w:link w:val="a6"/>
    <w:uiPriority w:val="99"/>
    <w:rsid w:val="00992879"/>
    <w:rPr>
      <w:rFonts w:ascii="ＭＳ 明朝" w:eastAsia="ＭＳ 明朝" w:hAnsi="ＭＳ 明朝"/>
      <w:sz w:val="22"/>
    </w:rPr>
  </w:style>
  <w:style w:type="table" w:styleId="a8">
    <w:name w:val="Table Grid"/>
    <w:basedOn w:val="a1"/>
    <w:uiPriority w:val="39"/>
    <w:rsid w:val="00992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D4A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4A1D"/>
    <w:rPr>
      <w:rFonts w:asciiTheme="majorHAnsi" w:eastAsiaTheme="majorEastAsia" w:hAnsiTheme="majorHAnsi" w:cstheme="majorBidi"/>
      <w:sz w:val="18"/>
      <w:szCs w:val="18"/>
    </w:rPr>
  </w:style>
  <w:style w:type="paragraph" w:styleId="ab">
    <w:name w:val="header"/>
    <w:basedOn w:val="a"/>
    <w:link w:val="ac"/>
    <w:uiPriority w:val="99"/>
    <w:unhideWhenUsed/>
    <w:rsid w:val="00651BE5"/>
    <w:pPr>
      <w:tabs>
        <w:tab w:val="center" w:pos="4252"/>
        <w:tab w:val="right" w:pos="8504"/>
      </w:tabs>
      <w:snapToGrid w:val="0"/>
    </w:pPr>
  </w:style>
  <w:style w:type="character" w:customStyle="1" w:styleId="ac">
    <w:name w:val="ヘッダー (文字)"/>
    <w:basedOn w:val="a0"/>
    <w:link w:val="ab"/>
    <w:uiPriority w:val="99"/>
    <w:rsid w:val="00651BE5"/>
  </w:style>
  <w:style w:type="paragraph" w:styleId="ad">
    <w:name w:val="footer"/>
    <w:basedOn w:val="a"/>
    <w:link w:val="ae"/>
    <w:uiPriority w:val="99"/>
    <w:unhideWhenUsed/>
    <w:rsid w:val="00651BE5"/>
    <w:pPr>
      <w:tabs>
        <w:tab w:val="center" w:pos="4252"/>
        <w:tab w:val="right" w:pos="8504"/>
      </w:tabs>
      <w:snapToGrid w:val="0"/>
    </w:pPr>
  </w:style>
  <w:style w:type="character" w:customStyle="1" w:styleId="ae">
    <w:name w:val="フッター (文字)"/>
    <w:basedOn w:val="a0"/>
    <w:link w:val="ad"/>
    <w:uiPriority w:val="99"/>
    <w:rsid w:val="00651BE5"/>
  </w:style>
  <w:style w:type="character" w:styleId="af">
    <w:name w:val="page number"/>
    <w:basedOn w:val="a0"/>
    <w:rsid w:val="00651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user_2024_07</cp:lastModifiedBy>
  <cp:revision>4</cp:revision>
  <cp:lastPrinted>2024-12-17T01:55:00Z</cp:lastPrinted>
  <dcterms:created xsi:type="dcterms:W3CDTF">2026-07-04T10:47:00Z</dcterms:created>
  <dcterms:modified xsi:type="dcterms:W3CDTF">2026-07-07T00:14:00Z</dcterms:modified>
</cp:coreProperties>
</file>